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1766" w14:textId="77777777" w:rsidR="00F51190" w:rsidRPr="005011C3" w:rsidRDefault="00F51190" w:rsidP="00F51190">
      <w:pPr>
        <w:pStyle w:val="Ch61"/>
        <w:rPr>
          <w:rFonts w:ascii="Times New Roman" w:hAnsi="Times New Roman" w:cs="Times New Roman"/>
          <w:sz w:val="24"/>
          <w:szCs w:val="24"/>
        </w:rPr>
      </w:pPr>
      <w:r w:rsidRPr="005011C3">
        <w:rPr>
          <w:rFonts w:ascii="Times New Roman" w:hAnsi="Times New Roman" w:cs="Times New Roman"/>
          <w:sz w:val="24"/>
          <w:szCs w:val="24"/>
        </w:rPr>
        <w:t>Додаток 9</w:t>
      </w:r>
      <w:r w:rsidRPr="005011C3">
        <w:rPr>
          <w:rFonts w:ascii="Times New Roman" w:hAnsi="Times New Roman" w:cs="Times New Roman"/>
          <w:sz w:val="24"/>
          <w:szCs w:val="24"/>
        </w:rPr>
        <w:br/>
        <w:t>до Порядку визначення потреб населення</w:t>
      </w:r>
      <w:r w:rsidRPr="005011C3">
        <w:rPr>
          <w:rFonts w:ascii="Times New Roman" w:hAnsi="Times New Roman" w:cs="Times New Roman"/>
          <w:sz w:val="24"/>
          <w:szCs w:val="24"/>
        </w:rPr>
        <w:br/>
        <w:t>адміністративно-територіальної одиниці/</w:t>
      </w:r>
      <w:r w:rsidRPr="005011C3">
        <w:rPr>
          <w:rFonts w:ascii="Times New Roman" w:hAnsi="Times New Roman" w:cs="Times New Roman"/>
          <w:sz w:val="24"/>
          <w:szCs w:val="24"/>
        </w:rPr>
        <w:br/>
        <w:t>територіальної громади у соціальних послугах</w:t>
      </w:r>
      <w:r w:rsidRPr="005011C3">
        <w:rPr>
          <w:rFonts w:ascii="Times New Roman" w:hAnsi="Times New Roman" w:cs="Times New Roman"/>
          <w:sz w:val="24"/>
          <w:szCs w:val="24"/>
        </w:rPr>
        <w:br/>
        <w:t>(пункт 3 розділу V)</w:t>
      </w:r>
    </w:p>
    <w:p w14:paraId="08B0A742" w14:textId="62525151" w:rsidR="00F51190" w:rsidRPr="005011C3" w:rsidRDefault="00F51190" w:rsidP="00F51190">
      <w:pPr>
        <w:pStyle w:val="Ch60"/>
        <w:rPr>
          <w:rFonts w:ascii="Times New Roman" w:hAnsi="Times New Roman" w:cs="Times New Roman"/>
          <w:sz w:val="28"/>
          <w:szCs w:val="28"/>
        </w:rPr>
      </w:pPr>
      <w:r w:rsidRPr="005011C3">
        <w:rPr>
          <w:rFonts w:ascii="Times New Roman" w:hAnsi="Times New Roman" w:cs="Times New Roman"/>
          <w:caps/>
          <w:sz w:val="28"/>
          <w:szCs w:val="28"/>
        </w:rPr>
        <w:t>Дані</w:t>
      </w:r>
      <w:r w:rsidRPr="005011C3">
        <w:rPr>
          <w:rFonts w:ascii="Times New Roman" w:hAnsi="Times New Roman" w:cs="Times New Roman"/>
          <w:sz w:val="28"/>
          <w:szCs w:val="28"/>
        </w:rPr>
        <w:t xml:space="preserve"> </w:t>
      </w:r>
      <w:r w:rsidRPr="005011C3">
        <w:rPr>
          <w:rFonts w:ascii="Times New Roman" w:hAnsi="Times New Roman" w:cs="Times New Roman"/>
          <w:sz w:val="28"/>
          <w:szCs w:val="28"/>
        </w:rPr>
        <w:br/>
        <w:t xml:space="preserve">щодо надавачів соціальних послуг, які працюють на території </w:t>
      </w:r>
      <w:proofErr w:type="spellStart"/>
      <w:r w:rsidR="00E953C4">
        <w:rPr>
          <w:rFonts w:ascii="Times New Roman" w:hAnsi="Times New Roman" w:cs="Times New Roman"/>
          <w:sz w:val="28"/>
          <w:szCs w:val="28"/>
        </w:rPr>
        <w:t>Дядьковицької</w:t>
      </w:r>
      <w:proofErr w:type="spellEnd"/>
      <w:r w:rsidR="00E953C4">
        <w:rPr>
          <w:rFonts w:ascii="Times New Roman" w:hAnsi="Times New Roman" w:cs="Times New Roman"/>
          <w:sz w:val="28"/>
          <w:szCs w:val="28"/>
        </w:rPr>
        <w:t xml:space="preserve"> територіальної громади</w:t>
      </w:r>
    </w:p>
    <w:tbl>
      <w:tblPr>
        <w:tblW w:w="494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6"/>
        <w:gridCol w:w="1408"/>
        <w:gridCol w:w="1142"/>
        <w:gridCol w:w="1389"/>
        <w:gridCol w:w="986"/>
        <w:gridCol w:w="1568"/>
        <w:gridCol w:w="1737"/>
        <w:gridCol w:w="710"/>
        <w:gridCol w:w="1133"/>
        <w:gridCol w:w="992"/>
        <w:gridCol w:w="726"/>
        <w:gridCol w:w="832"/>
        <w:gridCol w:w="760"/>
        <w:gridCol w:w="798"/>
      </w:tblGrid>
      <w:tr w:rsidR="000B093A" w:rsidRPr="005011C3" w14:paraId="3AA659C3" w14:textId="77777777" w:rsidTr="003B3DFB">
        <w:trPr>
          <w:trHeight w:val="2843"/>
        </w:trPr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C0D448C" w14:textId="77777777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Автономна Республіка Крим/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область / територіальна громада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240BAA32" w14:textId="77777777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Найменування надавача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соціальних послуг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(повна назва та скорочена назва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(у разі наявності)</w:t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6E8CF30A" w14:textId="77777777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Форма власності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(комунальна, державна, приватна)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054AD49" w14:textId="401D3906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Адреса, за якою надаються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соціальні послуги</w:t>
            </w:r>
            <w:r w:rsidR="005011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(населений пункт,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вулиця та номер будинку)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B889DAA" w14:textId="3C21741F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Контактні дані (телефон, електронна адреса, сайт)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03155BED" w14:textId="6A70940A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Категорії осіб/сімей, яким надаються соціальні послуги (перерахувати всі)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65744C6A" w14:textId="77777777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Базові соціальні послуги, які надаються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(обрати зі списку)*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9A47CFD" w14:textId="77777777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Інші соціальні послуги,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які надаються (зазначити)**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65BD7C3" w14:textId="3CCB8408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Територія надання соціальних </w:t>
            </w:r>
            <w:r w:rsidR="005011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ослуг (послуга надається в громаді, надається для своєї громади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 інших громад, надається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на рівні області)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C715C96" w14:textId="04661FAF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Планова кількість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отримувачів соціальних послуг</w:t>
            </w:r>
            <w:r w:rsidR="00BB1E8F" w:rsidRPr="005011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на календарний рік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63F9ACFF" w14:textId="0F94B1DE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Фактична кількість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отримувачів соціальних послуг </w:t>
            </w:r>
            <w:r w:rsidR="00BB1E8F" w:rsidRPr="005011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за звітний період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(попередній календарний рік)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C6EAFEA" w14:textId="77777777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Можливість збільшити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кількість отримувачів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(обрати: так/ні)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D5F98D2" w14:textId="77777777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Зазначити, для яких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соціальних послуг може бути збільшена кількість отримувачів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17769106" w14:textId="77777777" w:rsidR="00F51190" w:rsidRPr="005011C3" w:rsidRDefault="00F51190" w:rsidP="00E812A2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Зазначити, на яку кількість отримувачів може бути збільшено надання соціальних послуг</w:t>
            </w:r>
          </w:p>
        </w:tc>
      </w:tr>
      <w:tr w:rsidR="000B093A" w:rsidRPr="005011C3" w14:paraId="0A3AE3A5" w14:textId="77777777" w:rsidTr="003B3DFB">
        <w:trPr>
          <w:trHeight w:val="285"/>
        </w:trPr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CE6BBA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C0788E5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81BC096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BB81D05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3E438D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B24015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D512085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5985AE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16A2554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026B512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FD5E2A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E124267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D8A5EC1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61FD30" w14:textId="77777777" w:rsidR="00F51190" w:rsidRPr="005011C3" w:rsidRDefault="00F51190" w:rsidP="00235A59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0B093A" w:rsidRPr="005011C3" w14:paraId="08923C3E" w14:textId="77777777" w:rsidTr="003B3DFB">
        <w:trPr>
          <w:trHeight w:val="285"/>
        </w:trPr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3BF62E" w14:textId="6C38372E" w:rsidR="00F51190" w:rsidRPr="00E953C4" w:rsidRDefault="00E953C4" w:rsidP="00235A59">
            <w:pPr>
              <w:pStyle w:val="a3"/>
              <w:spacing w:line="240" w:lineRule="auto"/>
              <w:textAlignment w:val="auto"/>
              <w:rPr>
                <w:b/>
                <w:color w:val="auto"/>
                <w:sz w:val="20"/>
                <w:szCs w:val="20"/>
                <w:lang w:val="uk-UA"/>
              </w:rPr>
            </w:pPr>
            <w:proofErr w:type="spellStart"/>
            <w:r w:rsidRPr="00E953C4">
              <w:rPr>
                <w:b/>
                <w:color w:val="auto"/>
                <w:sz w:val="20"/>
                <w:szCs w:val="20"/>
                <w:lang w:val="uk-UA"/>
              </w:rPr>
              <w:t>Дядьковицька</w:t>
            </w:r>
            <w:proofErr w:type="spellEnd"/>
            <w:r w:rsidRPr="00E953C4">
              <w:rPr>
                <w:b/>
                <w:color w:val="auto"/>
                <w:sz w:val="20"/>
                <w:szCs w:val="20"/>
                <w:lang w:val="uk-UA"/>
              </w:rPr>
              <w:t xml:space="preserve"> ТГ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5FEFE4" w14:textId="319FB749" w:rsidR="00F51190" w:rsidRPr="005011C3" w:rsidRDefault="00E953C4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 xml:space="preserve">Комунальний заклад «Центр надання соціальних послу» </w:t>
            </w: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Дядьковицької</w:t>
            </w:r>
            <w:proofErr w:type="spellEnd"/>
            <w:r>
              <w:rPr>
                <w:color w:val="auto"/>
                <w:sz w:val="20"/>
                <w:szCs w:val="20"/>
                <w:lang w:val="uk-UA"/>
              </w:rPr>
              <w:t xml:space="preserve"> сільської ради</w:t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82EBF8" w14:textId="57474A74" w:rsidR="00F51190" w:rsidRPr="005011C3" w:rsidRDefault="00E953C4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комунальна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A389BF" w14:textId="5A6551D6" w:rsidR="00F51190" w:rsidRPr="005011C3" w:rsidRDefault="00E953C4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</w:rPr>
              <w:t>c</w:t>
            </w:r>
            <w:r>
              <w:rPr>
                <w:color w:val="auto"/>
                <w:sz w:val="20"/>
                <w:szCs w:val="20"/>
                <w:lang w:val="uk-UA"/>
              </w:rPr>
              <w:t>.</w:t>
            </w: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Дядьовичі</w:t>
            </w:r>
            <w:proofErr w:type="spellEnd"/>
            <w:r>
              <w:rPr>
                <w:color w:val="auto"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вул.Козацький</w:t>
            </w:r>
            <w:proofErr w:type="spellEnd"/>
            <w:r>
              <w:rPr>
                <w:color w:val="auto"/>
                <w:sz w:val="20"/>
                <w:szCs w:val="20"/>
                <w:lang w:val="uk-UA"/>
              </w:rPr>
              <w:t xml:space="preserve"> шлях, 107Д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59CB0D" w14:textId="0B6D0631" w:rsidR="00E953C4" w:rsidRDefault="00E953C4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color w:val="auto"/>
                <w:sz w:val="20"/>
                <w:szCs w:val="20"/>
              </w:rPr>
              <w:t>cssdsr</w:t>
            </w:r>
            <w:proofErr w:type="spellEnd"/>
            <w:r>
              <w:rPr>
                <w:color w:val="auto"/>
                <w:sz w:val="20"/>
                <w:szCs w:val="20"/>
              </w:rPr>
              <w:t>@</w:t>
            </w:r>
          </w:p>
          <w:p w14:paraId="67E83981" w14:textId="76CF5C34" w:rsidR="00F51190" w:rsidRPr="00E953C4" w:rsidRDefault="00E953C4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gmail.com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851A2E" w14:textId="77777777" w:rsidR="00F51190" w:rsidRDefault="00E953C4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ВПО, сім’ї/особи, які перебувають у складних життєвих обставинах, особи з інвалідністю, особи похилого віку,</w:t>
            </w:r>
            <w:r w:rsidR="00EC7507">
              <w:rPr>
                <w:color w:val="auto"/>
                <w:sz w:val="20"/>
                <w:szCs w:val="20"/>
                <w:lang w:val="uk-UA"/>
              </w:rPr>
              <w:t xml:space="preserve"> одинокі особи </w:t>
            </w:r>
            <w:r>
              <w:rPr>
                <w:color w:val="auto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особи</w:t>
            </w:r>
            <w:proofErr w:type="spellEnd"/>
            <w:r>
              <w:rPr>
                <w:color w:val="auto"/>
                <w:sz w:val="20"/>
                <w:szCs w:val="20"/>
                <w:lang w:val="uk-UA"/>
              </w:rPr>
              <w:t xml:space="preserve"> постраждалі від домашнього насильства</w:t>
            </w:r>
            <w:r w:rsidR="000B093A">
              <w:rPr>
                <w:color w:val="auto"/>
                <w:sz w:val="20"/>
                <w:szCs w:val="20"/>
                <w:lang w:val="uk-UA"/>
              </w:rPr>
              <w:t xml:space="preserve">, організація надання соціальних послуг ветеранам війни </w:t>
            </w:r>
            <w:r w:rsidR="000B093A">
              <w:rPr>
                <w:color w:val="auto"/>
                <w:sz w:val="20"/>
                <w:szCs w:val="20"/>
                <w:lang w:val="uk-UA"/>
              </w:rPr>
              <w:lastRenderedPageBreak/>
              <w:t>та демобілізованим особам,  сприяння їхній соціальній адаптації, інтеграції, психологічній підтримці та допомозі у реалізації прав та пільг,</w:t>
            </w:r>
          </w:p>
          <w:p w14:paraId="52F2F0E4" w14:textId="4D92EF1B" w:rsidR="000B093A" w:rsidRPr="00E953C4" w:rsidRDefault="000B093A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Організація надання соціально-психологічної допомоги постраждалим особам, зокрема шляхом надання соціальних послуг з консультування, кризового втручання, соціальної профілактики відповідно до їхніх потреб, а також проведення заходів у сфері запобігання та протидії насильству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F6DDDA" w14:textId="77777777" w:rsidR="00F51190" w:rsidRDefault="00EC7507" w:rsidP="00235A59">
            <w:pPr>
              <w:pStyle w:val="a3"/>
              <w:spacing w:line="240" w:lineRule="auto"/>
              <w:textAlignment w:val="auto"/>
              <w:rPr>
                <w:lang w:val="uk" w:eastAsia="uk"/>
              </w:rPr>
            </w:pPr>
            <w:r>
              <w:rPr>
                <w:lang w:val="uk" w:eastAsia="uk"/>
              </w:rPr>
              <w:lastRenderedPageBreak/>
              <w:t>догляд стаціонарний</w:t>
            </w:r>
          </w:p>
          <w:p w14:paraId="3C3FBB6F" w14:textId="77777777" w:rsidR="00EC7507" w:rsidRDefault="00EC7507" w:rsidP="00235A59">
            <w:pPr>
              <w:pStyle w:val="a3"/>
              <w:spacing w:line="240" w:lineRule="auto"/>
              <w:textAlignment w:val="auto"/>
              <w:rPr>
                <w:lang w:val="uk" w:eastAsia="uk"/>
              </w:rPr>
            </w:pPr>
            <w:r>
              <w:rPr>
                <w:lang w:val="uk" w:eastAsia="uk"/>
              </w:rPr>
              <w:t>догляд вдома</w:t>
            </w:r>
          </w:p>
          <w:p w14:paraId="5150620E" w14:textId="77777777" w:rsidR="00EC7507" w:rsidRDefault="00EC7507" w:rsidP="00235A59">
            <w:pPr>
              <w:pStyle w:val="a3"/>
              <w:spacing w:line="240" w:lineRule="auto"/>
              <w:textAlignment w:val="auto"/>
              <w:rPr>
                <w:lang w:val="uk" w:eastAsia="uk"/>
              </w:rPr>
            </w:pPr>
            <w:r>
              <w:rPr>
                <w:lang w:val="uk" w:eastAsia="uk"/>
              </w:rPr>
              <w:t>консультування</w:t>
            </w:r>
          </w:p>
          <w:p w14:paraId="4A8ACA96" w14:textId="77777777" w:rsidR="00EC7507" w:rsidRDefault="00EC7507" w:rsidP="00235A59">
            <w:pPr>
              <w:pStyle w:val="a3"/>
              <w:spacing w:line="240" w:lineRule="auto"/>
              <w:textAlignment w:val="auto"/>
              <w:rPr>
                <w:lang w:val="uk" w:eastAsia="uk"/>
              </w:rPr>
            </w:pPr>
            <w:r>
              <w:rPr>
                <w:lang w:val="uk" w:eastAsia="uk"/>
              </w:rPr>
              <w:t>представництво інтересів</w:t>
            </w:r>
          </w:p>
          <w:p w14:paraId="05E7CC6D" w14:textId="77777777" w:rsidR="00EC7507" w:rsidRDefault="00EC7507" w:rsidP="00235A59">
            <w:pPr>
              <w:pStyle w:val="a3"/>
              <w:spacing w:line="240" w:lineRule="auto"/>
              <w:textAlignment w:val="auto"/>
              <w:rPr>
                <w:lang w:val="uk" w:eastAsia="uk"/>
              </w:rPr>
            </w:pPr>
            <w:r>
              <w:rPr>
                <w:lang w:val="uk" w:eastAsia="uk"/>
              </w:rPr>
              <w:t>соціальна профілактика</w:t>
            </w:r>
          </w:p>
          <w:p w14:paraId="64CDF8D6" w14:textId="77777777" w:rsidR="00EC7507" w:rsidRDefault="00EC7507" w:rsidP="00235A59">
            <w:pPr>
              <w:pStyle w:val="a3"/>
              <w:spacing w:line="240" w:lineRule="auto"/>
              <w:textAlignment w:val="auto"/>
              <w:rPr>
                <w:lang w:val="uk" w:eastAsia="uk"/>
              </w:rPr>
            </w:pPr>
            <w:r>
              <w:rPr>
                <w:lang w:val="uk" w:eastAsia="uk"/>
              </w:rPr>
              <w:t>екстрене (кризове) втручання</w:t>
            </w:r>
          </w:p>
          <w:p w14:paraId="1EB35717" w14:textId="77777777" w:rsidR="00EC7507" w:rsidRDefault="00EC7507" w:rsidP="00235A59">
            <w:pPr>
              <w:pStyle w:val="a3"/>
              <w:spacing w:line="240" w:lineRule="auto"/>
              <w:textAlignment w:val="auto"/>
              <w:rPr>
                <w:lang w:val="uk" w:eastAsia="uk"/>
              </w:rPr>
            </w:pPr>
            <w:r>
              <w:rPr>
                <w:lang w:val="uk" w:eastAsia="uk"/>
              </w:rPr>
              <w:t>соціальна адаптація</w:t>
            </w:r>
          </w:p>
          <w:p w14:paraId="65E3D6CA" w14:textId="77777777" w:rsidR="00EC7507" w:rsidRDefault="00EC7507" w:rsidP="00235A59">
            <w:pPr>
              <w:pStyle w:val="a3"/>
              <w:spacing w:line="240" w:lineRule="auto"/>
              <w:textAlignment w:val="auto"/>
              <w:rPr>
                <w:lang w:val="uk" w:eastAsia="uk"/>
              </w:rPr>
            </w:pPr>
            <w:r>
              <w:rPr>
                <w:lang w:val="uk" w:eastAsia="uk"/>
              </w:rPr>
              <w:t>натуральна допомога</w:t>
            </w:r>
          </w:p>
          <w:p w14:paraId="4D102B4D" w14:textId="79A01312" w:rsidR="00EC7507" w:rsidRPr="005011C3" w:rsidRDefault="00EC7507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lang w:val="uk" w:eastAsia="uk"/>
              </w:rPr>
              <w:lastRenderedPageBreak/>
              <w:t>супровід осіб/сімей СЖО</w:t>
            </w:r>
            <w:r w:rsidR="000B093A">
              <w:rPr>
                <w:lang w:val="uk" w:eastAsia="uk"/>
              </w:rPr>
              <w:t xml:space="preserve">, соціальний супровід сімей, у яких виховуються  діти-сироти і діти, позбавлені батьківського піклування 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5A05F6" w14:textId="5D538D01" w:rsidR="00F51190" w:rsidRPr="005011C3" w:rsidRDefault="003B3DFB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lastRenderedPageBreak/>
              <w:t>Надання соціальних послуг ветеранам війни, демобілізованим особам та членам їхніх сімей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A371CE" w14:textId="299B4294" w:rsidR="00F51190" w:rsidRPr="005011C3" w:rsidRDefault="003B3DFB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 xml:space="preserve">Жителям </w:t>
            </w: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Дядьковицької</w:t>
            </w:r>
            <w:proofErr w:type="spellEnd"/>
            <w:r>
              <w:rPr>
                <w:color w:val="auto"/>
                <w:sz w:val="20"/>
                <w:szCs w:val="20"/>
                <w:lang w:val="uk-UA"/>
              </w:rPr>
              <w:t xml:space="preserve"> громади та жителям інших громад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51B198" w14:textId="4455DEB0" w:rsidR="00F51190" w:rsidRPr="005011C3" w:rsidRDefault="003B3DFB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68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17008C" w14:textId="2D4CE53F" w:rsidR="00F51190" w:rsidRPr="005011C3" w:rsidRDefault="003B3DFB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78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7CCF3A" w14:textId="7A037D85" w:rsidR="00F51190" w:rsidRPr="005011C3" w:rsidRDefault="003B3DFB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ні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26D223" w14:textId="72F35D23" w:rsidR="00F51190" w:rsidRPr="005011C3" w:rsidRDefault="003B3DFB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588279" w14:textId="7D48F16F" w:rsidR="00F51190" w:rsidRPr="005011C3" w:rsidRDefault="003B3DFB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  <w:bookmarkStart w:id="0" w:name="_GoBack"/>
            <w:bookmarkEnd w:id="0"/>
          </w:p>
        </w:tc>
      </w:tr>
      <w:tr w:rsidR="000B093A" w:rsidRPr="005011C3" w14:paraId="126A9523" w14:textId="77777777" w:rsidTr="003B3DFB">
        <w:trPr>
          <w:trHeight w:val="285"/>
        </w:trPr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1DD9A8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33F8A5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D69A19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E287D9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8276B5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10E6BB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7059C3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309921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6F7A9A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BF4A46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914196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8DEF88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2B1EA8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43DC63" w14:textId="77777777" w:rsidR="00F51190" w:rsidRPr="005011C3" w:rsidRDefault="00F51190" w:rsidP="00235A5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</w:tbl>
    <w:p w14:paraId="03F21BA7" w14:textId="5F004D07" w:rsidR="005011C3" w:rsidRDefault="005011C3" w:rsidP="00BB1E8F">
      <w:pPr>
        <w:pStyle w:val="SnoskaSNOSKI"/>
        <w:pBdr>
          <w:top w:val="none" w:sz="0" w:space="0" w:color="auto"/>
        </w:pBd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______________</w:t>
      </w:r>
    </w:p>
    <w:p w14:paraId="348F2844" w14:textId="77777777" w:rsidR="005011C3" w:rsidRPr="005011C3" w:rsidRDefault="005011C3" w:rsidP="005011C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</w:pP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*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Зазначаються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базові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соціальні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послуги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відповідно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до Закону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України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«Про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соціальні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послуги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».</w:t>
      </w:r>
    </w:p>
    <w:p w14:paraId="0A80A39D" w14:textId="6174067C" w:rsidR="005011C3" w:rsidRPr="005011C3" w:rsidRDefault="005011C3" w:rsidP="005011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**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Зазначаються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соціальні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послуги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відповідно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до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переліку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соціальних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послуг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визначених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в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Класифікаторі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соціальних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послуг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затвердженому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наказом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Мінсоцполітики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від</w:t>
      </w:r>
      <w:proofErr w:type="spellEnd"/>
      <w:r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23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червня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2020 року № 429,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зареєстрованому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в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Міністерстві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юстиції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України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09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липня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2020 року за № 643/34926, без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урахування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базових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соціальних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послуг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зазначених</w:t>
      </w:r>
      <w:proofErr w:type="spellEnd"/>
      <w:r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в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графі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7.</w:t>
      </w:r>
    </w:p>
    <w:sectPr w:rsidR="005011C3" w:rsidRPr="005011C3" w:rsidSect="005011C3">
      <w:pgSz w:w="16838" w:h="11906" w:orient="landscape" w:code="9"/>
      <w:pgMar w:top="454" w:right="567" w:bottom="454" w:left="567" w:header="709" w:footer="70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22A685" w14:textId="77777777" w:rsidR="00DF3582" w:rsidRDefault="00DF3582" w:rsidP="004161D6">
      <w:pPr>
        <w:spacing w:after="0" w:line="240" w:lineRule="auto"/>
      </w:pPr>
      <w:r>
        <w:separator/>
      </w:r>
    </w:p>
  </w:endnote>
  <w:endnote w:type="continuationSeparator" w:id="0">
    <w:p w14:paraId="64BB3F33" w14:textId="77777777" w:rsidR="00DF3582" w:rsidRDefault="00DF3582" w:rsidP="00416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C41D5" w14:textId="77777777" w:rsidR="00DF3582" w:rsidRDefault="00DF3582" w:rsidP="004161D6">
      <w:pPr>
        <w:spacing w:after="0" w:line="240" w:lineRule="auto"/>
      </w:pPr>
      <w:r>
        <w:separator/>
      </w:r>
    </w:p>
  </w:footnote>
  <w:footnote w:type="continuationSeparator" w:id="0">
    <w:p w14:paraId="3B4F6DB1" w14:textId="77777777" w:rsidR="00DF3582" w:rsidRDefault="00DF3582" w:rsidP="004161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190"/>
    <w:rsid w:val="000B093A"/>
    <w:rsid w:val="001811A6"/>
    <w:rsid w:val="003B3DFB"/>
    <w:rsid w:val="003C1EB0"/>
    <w:rsid w:val="004161D6"/>
    <w:rsid w:val="005011C3"/>
    <w:rsid w:val="005C1D0A"/>
    <w:rsid w:val="006C0B77"/>
    <w:rsid w:val="00736934"/>
    <w:rsid w:val="007C7106"/>
    <w:rsid w:val="00823121"/>
    <w:rsid w:val="008242FF"/>
    <w:rsid w:val="00870751"/>
    <w:rsid w:val="00922C48"/>
    <w:rsid w:val="0095225D"/>
    <w:rsid w:val="0095332E"/>
    <w:rsid w:val="00985C32"/>
    <w:rsid w:val="00AF45EE"/>
    <w:rsid w:val="00B915B7"/>
    <w:rsid w:val="00BB1E8F"/>
    <w:rsid w:val="00C174AE"/>
    <w:rsid w:val="00C24EC1"/>
    <w:rsid w:val="00DF3582"/>
    <w:rsid w:val="00E812A2"/>
    <w:rsid w:val="00E953C4"/>
    <w:rsid w:val="00EA59DF"/>
    <w:rsid w:val="00EC7507"/>
    <w:rsid w:val="00EE4070"/>
    <w:rsid w:val="00F12C76"/>
    <w:rsid w:val="00F5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740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190"/>
    <w:rPr>
      <w:rFonts w:eastAsiaTheme="minorEastAsia" w:cs="Times New Roman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5119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en-US" w:eastAsia="uk-UA"/>
      <w14:ligatures w14:val="none"/>
    </w:rPr>
  </w:style>
  <w:style w:type="paragraph" w:customStyle="1" w:styleId="Ch6">
    <w:name w:val="Основной текст (Ch_6 Міністерства)"/>
    <w:basedOn w:val="a"/>
    <w:uiPriority w:val="99"/>
    <w:rsid w:val="00F51190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F51190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uiPriority w:val="99"/>
    <w:rsid w:val="00F51190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noskaSNOSKI">
    <w:name w:val="Snoska*горизонт (SNOSKI)"/>
    <w:basedOn w:val="a"/>
    <w:uiPriority w:val="99"/>
    <w:rsid w:val="00F51190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F51190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header"/>
    <w:basedOn w:val="a"/>
    <w:link w:val="a5"/>
    <w:uiPriority w:val="99"/>
    <w:unhideWhenUsed/>
    <w:rsid w:val="00416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61D6"/>
    <w:rPr>
      <w:rFonts w:eastAsiaTheme="minorEastAsia" w:cs="Times New Roman"/>
      <w:kern w:val="0"/>
      <w:lang w:val="uk-UA" w:eastAsia="uk-UA"/>
      <w14:ligatures w14:val="none"/>
    </w:rPr>
  </w:style>
  <w:style w:type="paragraph" w:styleId="a6">
    <w:name w:val="footer"/>
    <w:basedOn w:val="a"/>
    <w:link w:val="a7"/>
    <w:uiPriority w:val="99"/>
    <w:unhideWhenUsed/>
    <w:rsid w:val="00416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1D6"/>
    <w:rPr>
      <w:rFonts w:eastAsiaTheme="minorEastAsia" w:cs="Times New Roman"/>
      <w:kern w:val="0"/>
      <w:lang w:val="uk-UA" w:eastAsia="uk-UA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190"/>
    <w:rPr>
      <w:rFonts w:eastAsiaTheme="minorEastAsia" w:cs="Times New Roman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5119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en-US" w:eastAsia="uk-UA"/>
      <w14:ligatures w14:val="none"/>
    </w:rPr>
  </w:style>
  <w:style w:type="paragraph" w:customStyle="1" w:styleId="Ch6">
    <w:name w:val="Основной текст (Ch_6 Міністерства)"/>
    <w:basedOn w:val="a"/>
    <w:uiPriority w:val="99"/>
    <w:rsid w:val="00F51190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F51190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uiPriority w:val="99"/>
    <w:rsid w:val="00F51190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noskaSNOSKI">
    <w:name w:val="Snoska*горизонт (SNOSKI)"/>
    <w:basedOn w:val="a"/>
    <w:uiPriority w:val="99"/>
    <w:rsid w:val="00F51190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F51190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header"/>
    <w:basedOn w:val="a"/>
    <w:link w:val="a5"/>
    <w:uiPriority w:val="99"/>
    <w:unhideWhenUsed/>
    <w:rsid w:val="00416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61D6"/>
    <w:rPr>
      <w:rFonts w:eastAsiaTheme="minorEastAsia" w:cs="Times New Roman"/>
      <w:kern w:val="0"/>
      <w:lang w:val="uk-UA" w:eastAsia="uk-UA"/>
      <w14:ligatures w14:val="none"/>
    </w:rPr>
  </w:style>
  <w:style w:type="paragraph" w:styleId="a6">
    <w:name w:val="footer"/>
    <w:basedOn w:val="a"/>
    <w:link w:val="a7"/>
    <w:uiPriority w:val="99"/>
    <w:unhideWhenUsed/>
    <w:rsid w:val="00416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1D6"/>
    <w:rPr>
      <w:rFonts w:eastAsiaTheme="minorEastAsia" w:cs="Times New Roman"/>
      <w:kern w:val="0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1957</Words>
  <Characters>1117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2026-10-02T10:12:00Z</dcterms:created>
  <dcterms:modified xsi:type="dcterms:W3CDTF">2026-10-02T11:37:00Z</dcterms:modified>
</cp:coreProperties>
</file>